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3B6" w:rsidRDefault="006D51FD" w:rsidP="006D5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6D51FD" w:rsidRDefault="006D51FD" w:rsidP="006D5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обучающихся 9, 11 классов к государственной (итоговой) аттестации</w:t>
      </w:r>
    </w:p>
    <w:p w:rsidR="006D51FD" w:rsidRDefault="006D51FD" w:rsidP="006D5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с. Абрамовка Михайловского муниципального района</w:t>
      </w:r>
    </w:p>
    <w:p w:rsidR="006D51FD" w:rsidRDefault="006D51FD" w:rsidP="006D5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4534"/>
        <w:gridCol w:w="2544"/>
        <w:gridCol w:w="2306"/>
        <w:gridCol w:w="3858"/>
      </w:tblGrid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44" w:lineRule="exact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z w:val="23"/>
              </w:rPr>
              <w:t xml:space="preserve"> п/п</w:t>
            </w:r>
          </w:p>
        </w:tc>
        <w:tc>
          <w:tcPr>
            <w:tcW w:w="4534" w:type="dxa"/>
          </w:tcPr>
          <w:p w:rsidR="006D51FD" w:rsidRDefault="009E1EAA" w:rsidP="009E1EAA">
            <w:pPr>
              <w:pStyle w:val="TableParagraph"/>
              <w:spacing w:line="244" w:lineRule="exact"/>
              <w:ind w:left="1444" w:right="2009" w:firstLine="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Мероприятия 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spacing w:line="244" w:lineRule="exact"/>
              <w:ind w:left="776" w:right="7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Сроки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spacing w:line="244" w:lineRule="exact"/>
              <w:ind w:left="249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</w:p>
        </w:tc>
        <w:tc>
          <w:tcPr>
            <w:tcW w:w="3858" w:type="dxa"/>
          </w:tcPr>
          <w:p w:rsidR="006D51FD" w:rsidRDefault="006D51FD" w:rsidP="006D51FD">
            <w:pPr>
              <w:pStyle w:val="TableParagraph"/>
              <w:spacing w:line="244" w:lineRule="exact"/>
              <w:ind w:left="1070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</w:p>
        </w:tc>
      </w:tr>
      <w:tr w:rsidR="006D51FD" w:rsidTr="009E1EAA">
        <w:tc>
          <w:tcPr>
            <w:tcW w:w="13948" w:type="dxa"/>
            <w:gridSpan w:val="5"/>
          </w:tcPr>
          <w:p w:rsidR="006D51FD" w:rsidRPr="006D51FD" w:rsidRDefault="006D51FD" w:rsidP="006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FD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6D51FD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6D51FD">
              <w:rPr>
                <w:rFonts w:ascii="Times New Roman" w:hAnsi="Times New Roman" w:cs="Times New Roman"/>
                <w:b/>
                <w:sz w:val="24"/>
              </w:rPr>
              <w:t>Анализ</w:t>
            </w:r>
            <w:r w:rsidRPr="006D51FD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6D51FD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r w:rsidRPr="006D51F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D51FD">
              <w:rPr>
                <w:rFonts w:ascii="Times New Roman" w:hAnsi="Times New Roman" w:cs="Times New Roman"/>
                <w:b/>
                <w:sz w:val="24"/>
              </w:rPr>
              <w:t>государственной</w:t>
            </w:r>
            <w:r w:rsidRPr="006D51F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D51FD">
              <w:rPr>
                <w:rFonts w:ascii="Times New Roman" w:hAnsi="Times New Roman" w:cs="Times New Roman"/>
                <w:b/>
                <w:sz w:val="24"/>
              </w:rPr>
              <w:t>итоговой</w:t>
            </w:r>
            <w:r w:rsidRPr="006D51FD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6D51FD">
              <w:rPr>
                <w:rFonts w:ascii="Times New Roman" w:hAnsi="Times New Roman" w:cs="Times New Roman"/>
                <w:b/>
                <w:sz w:val="24"/>
              </w:rPr>
              <w:t>аттестации</w:t>
            </w:r>
            <w:r w:rsidRPr="006D51F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D51FD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6D51FD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6D51FD">
              <w:rPr>
                <w:rFonts w:ascii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6D51F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D51FD">
              <w:rPr>
                <w:rFonts w:ascii="Times New Roman" w:hAnsi="Times New Roman" w:cs="Times New Roman"/>
                <w:b/>
                <w:sz w:val="24"/>
              </w:rPr>
              <w:t>году</w:t>
            </w:r>
          </w:p>
        </w:tc>
      </w:tr>
      <w:tr w:rsidR="009E1EAA" w:rsidTr="009E1EAA">
        <w:tc>
          <w:tcPr>
            <w:tcW w:w="706" w:type="dxa"/>
          </w:tcPr>
          <w:p w:rsidR="006D51FD" w:rsidRPr="006D51FD" w:rsidRDefault="006D51FD" w:rsidP="006D51FD">
            <w:pPr>
              <w:pStyle w:val="TableParagraph"/>
              <w:spacing w:line="256" w:lineRule="exact"/>
              <w:ind w:left="162" w:right="148"/>
              <w:jc w:val="center"/>
              <w:rPr>
                <w:sz w:val="24"/>
                <w:szCs w:val="24"/>
              </w:rPr>
            </w:pPr>
            <w:r w:rsidRPr="006D51FD">
              <w:rPr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6D51FD" w:rsidRPr="006D51FD" w:rsidRDefault="006D51FD" w:rsidP="006D51FD">
            <w:pPr>
              <w:pStyle w:val="TableParagraph"/>
              <w:spacing w:line="242" w:lineRule="auto"/>
              <w:ind w:right="118"/>
              <w:rPr>
                <w:sz w:val="24"/>
                <w:szCs w:val="24"/>
              </w:rPr>
            </w:pPr>
            <w:r w:rsidRPr="006D51FD">
              <w:rPr>
                <w:sz w:val="24"/>
                <w:szCs w:val="24"/>
              </w:rPr>
              <w:t>Педагогический</w:t>
            </w:r>
            <w:r w:rsidRPr="006D51FD">
              <w:rPr>
                <w:spacing w:val="-7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совет</w:t>
            </w:r>
            <w:r w:rsidRPr="006D51FD">
              <w:rPr>
                <w:spacing w:val="-4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«Анализ</w:t>
            </w:r>
            <w:r w:rsidRPr="006D51FD">
              <w:rPr>
                <w:spacing w:val="-2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результатов</w:t>
            </w:r>
            <w:r w:rsidRPr="006D51FD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ОГЭ </w:t>
            </w:r>
            <w:r w:rsidRPr="006D51FD">
              <w:rPr>
                <w:sz w:val="24"/>
                <w:szCs w:val="24"/>
              </w:rPr>
              <w:t>-</w:t>
            </w:r>
            <w:proofErr w:type="gramStart"/>
            <w:r w:rsidRPr="006D51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D51FD">
              <w:rPr>
                <w:spacing w:val="-57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и</w:t>
            </w:r>
            <w:proofErr w:type="gramEnd"/>
            <w:r w:rsidRPr="006D51FD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ЕГЭ</w:t>
            </w:r>
            <w:r w:rsidRPr="006D51FD">
              <w:rPr>
                <w:sz w:val="24"/>
                <w:szCs w:val="24"/>
              </w:rPr>
              <w:t>-11</w:t>
            </w:r>
            <w:r w:rsidRPr="006D51FD">
              <w:rPr>
                <w:spacing w:val="2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2022</w:t>
            </w:r>
            <w:r w:rsidRPr="006D51FD">
              <w:rPr>
                <w:spacing w:val="-3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года»</w:t>
            </w:r>
          </w:p>
        </w:tc>
        <w:tc>
          <w:tcPr>
            <w:tcW w:w="2544" w:type="dxa"/>
          </w:tcPr>
          <w:p w:rsidR="006D51FD" w:rsidRPr="006D51FD" w:rsidRDefault="006D51FD" w:rsidP="006D51FD">
            <w:pPr>
              <w:pStyle w:val="TableParagraph"/>
              <w:spacing w:line="242" w:lineRule="auto"/>
              <w:ind w:right="958"/>
              <w:rPr>
                <w:sz w:val="24"/>
                <w:szCs w:val="24"/>
              </w:rPr>
            </w:pPr>
            <w:r w:rsidRPr="006D51FD">
              <w:rPr>
                <w:sz w:val="24"/>
                <w:szCs w:val="24"/>
              </w:rPr>
              <w:t>Июнь-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pacing w:val="-1"/>
                <w:sz w:val="24"/>
                <w:szCs w:val="24"/>
              </w:rPr>
              <w:t>август</w:t>
            </w:r>
            <w:r w:rsidRPr="006D51FD">
              <w:rPr>
                <w:spacing w:val="-1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2022</w:t>
            </w:r>
          </w:p>
        </w:tc>
        <w:tc>
          <w:tcPr>
            <w:tcW w:w="2306" w:type="dxa"/>
          </w:tcPr>
          <w:p w:rsidR="006D51FD" w:rsidRPr="006D51FD" w:rsidRDefault="006D51FD" w:rsidP="006D51FD">
            <w:pPr>
              <w:pStyle w:val="TableParagraph"/>
              <w:ind w:right="197"/>
              <w:rPr>
                <w:sz w:val="24"/>
                <w:szCs w:val="24"/>
              </w:rPr>
            </w:pPr>
            <w:r w:rsidRPr="006D51FD">
              <w:rPr>
                <w:sz w:val="24"/>
                <w:szCs w:val="24"/>
              </w:rPr>
              <w:t>Зам. директора по</w:t>
            </w:r>
            <w:r w:rsidRPr="006D51FD">
              <w:rPr>
                <w:spacing w:val="-55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УВР</w:t>
            </w:r>
          </w:p>
        </w:tc>
        <w:tc>
          <w:tcPr>
            <w:tcW w:w="3858" w:type="dxa"/>
          </w:tcPr>
          <w:p w:rsidR="006D51FD" w:rsidRPr="006D51FD" w:rsidRDefault="006D51FD" w:rsidP="006D51FD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6D51FD">
              <w:rPr>
                <w:sz w:val="24"/>
                <w:szCs w:val="24"/>
              </w:rPr>
              <w:t>доля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обучающихся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9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класса,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достигших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базового уровня предметной подготовки, от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общего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числа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обучающихся,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осваивающих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ООП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ООО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(по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результатам</w:t>
            </w:r>
            <w:r w:rsidRPr="006D51FD">
              <w:rPr>
                <w:spacing w:val="58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проведения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ГИА);</w:t>
            </w:r>
          </w:p>
          <w:p w:rsidR="006D51FD" w:rsidRPr="006D51FD" w:rsidRDefault="006D51FD" w:rsidP="006D51FD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6D51FD">
              <w:rPr>
                <w:sz w:val="24"/>
                <w:szCs w:val="24"/>
              </w:rPr>
              <w:t>доля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выпускников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9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класса,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получивших</w:t>
            </w:r>
            <w:r w:rsidRPr="006D51FD">
              <w:rPr>
                <w:spacing w:val="-55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аттестат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</w:t>
            </w:r>
            <w:r w:rsidRPr="006D51FD">
              <w:rPr>
                <w:spacing w:val="-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основном общем</w:t>
            </w:r>
            <w:r w:rsidRPr="006D51FD">
              <w:rPr>
                <w:spacing w:val="-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образовании;</w:t>
            </w:r>
          </w:p>
          <w:p w:rsidR="006D51FD" w:rsidRPr="006D51FD" w:rsidRDefault="006D51FD" w:rsidP="006D51FD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6D51FD">
              <w:rPr>
                <w:sz w:val="24"/>
                <w:szCs w:val="24"/>
              </w:rPr>
              <w:t>-доля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обучающихся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11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класса,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достигших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базового уровня предметной подготовки, от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общего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числа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обучающихся,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осваивающих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ООП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СОО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(по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результатам</w:t>
            </w:r>
            <w:r w:rsidRPr="006D51FD">
              <w:rPr>
                <w:spacing w:val="58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проведения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ГИА);</w:t>
            </w:r>
          </w:p>
          <w:p w:rsidR="006D51FD" w:rsidRPr="006D51FD" w:rsidRDefault="006D51FD" w:rsidP="006D51F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64" w:lineRule="exact"/>
              <w:ind w:right="96" w:firstLine="0"/>
              <w:jc w:val="both"/>
              <w:rPr>
                <w:sz w:val="24"/>
                <w:szCs w:val="24"/>
              </w:rPr>
            </w:pPr>
            <w:r w:rsidRPr="006D51FD">
              <w:rPr>
                <w:sz w:val="24"/>
                <w:szCs w:val="24"/>
              </w:rPr>
              <w:t>доля выпускников 11 класса, получивших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аттестат</w:t>
            </w:r>
            <w:r w:rsidRPr="006D51FD">
              <w:rPr>
                <w:spacing w:val="2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</w:t>
            </w:r>
            <w:r w:rsidRPr="006D51FD">
              <w:rPr>
                <w:spacing w:val="-6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среднем</w:t>
            </w:r>
            <w:r w:rsidRPr="006D51FD">
              <w:rPr>
                <w:spacing w:val="1"/>
                <w:sz w:val="24"/>
                <w:szCs w:val="24"/>
              </w:rPr>
              <w:t xml:space="preserve"> </w:t>
            </w:r>
            <w:r w:rsidRPr="006D51FD">
              <w:rPr>
                <w:sz w:val="24"/>
                <w:szCs w:val="24"/>
              </w:rPr>
              <w:t>общем образовании.</w:t>
            </w:r>
          </w:p>
        </w:tc>
      </w:tr>
      <w:tr w:rsidR="006D51FD" w:rsidTr="009E1EAA">
        <w:tc>
          <w:tcPr>
            <w:tcW w:w="13948" w:type="dxa"/>
            <w:gridSpan w:val="5"/>
          </w:tcPr>
          <w:p w:rsidR="006D51FD" w:rsidRDefault="006D51FD" w:rsidP="006D51FD">
            <w:pPr>
              <w:pStyle w:val="TableParagraph"/>
              <w:spacing w:line="254" w:lineRule="exact"/>
              <w:ind w:left="212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 ГИА-9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 2023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56" w:lineRule="exact"/>
              <w:ind w:left="162" w:right="148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34" w:type="dxa"/>
          </w:tcPr>
          <w:p w:rsidR="006D51FD" w:rsidRDefault="006D51FD" w:rsidP="006D51FD">
            <w:pPr>
              <w:pStyle w:val="TableParagraph"/>
              <w:spacing w:line="242" w:lineRule="auto"/>
              <w:ind w:right="311"/>
              <w:jc w:val="both"/>
              <w:rPr>
                <w:sz w:val="23"/>
              </w:rPr>
            </w:pPr>
            <w:r>
              <w:rPr>
                <w:sz w:val="23"/>
              </w:rPr>
              <w:t>Приведение школьных нормативных документов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муниципальными, региональными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федеральными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нормативными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правовыми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актами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ind w:right="459"/>
              <w:rPr>
                <w:sz w:val="23"/>
              </w:rPr>
            </w:pPr>
            <w:r>
              <w:rPr>
                <w:sz w:val="23"/>
              </w:rPr>
              <w:lastRenderedPageBreak/>
              <w:t>В соответствии с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изменениями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муниципальном,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региональном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6D51FD" w:rsidRDefault="006D51FD" w:rsidP="006D51FD">
            <w:pPr>
              <w:pStyle w:val="TableParagraph"/>
              <w:spacing w:line="264" w:lineRule="exact"/>
              <w:ind w:right="851"/>
              <w:rPr>
                <w:sz w:val="23"/>
              </w:rPr>
            </w:pPr>
            <w:r>
              <w:rPr>
                <w:spacing w:val="-1"/>
                <w:sz w:val="23"/>
              </w:rPr>
              <w:lastRenderedPageBreak/>
              <w:t>федеральном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уровнях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Директор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3858" w:type="dxa"/>
            <w:vMerge w:val="restart"/>
          </w:tcPr>
          <w:p w:rsidR="006D51FD" w:rsidRDefault="006D51FD" w:rsidP="006D51FD">
            <w:pPr>
              <w:pStyle w:val="TableParagraph"/>
              <w:spacing w:line="242" w:lineRule="auto"/>
              <w:ind w:right="565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правовых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федеральным, региональным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муниципальным</w:t>
            </w:r>
          </w:p>
        </w:tc>
      </w:tr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56" w:lineRule="exact"/>
              <w:ind w:left="162" w:right="148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34" w:type="dxa"/>
          </w:tcPr>
          <w:p w:rsidR="006D51FD" w:rsidRDefault="006D51FD" w:rsidP="006D51FD">
            <w:pPr>
              <w:pStyle w:val="TableParagraph"/>
              <w:ind w:right="423"/>
              <w:rPr>
                <w:sz w:val="23"/>
              </w:rPr>
            </w:pPr>
            <w:r>
              <w:rPr>
                <w:sz w:val="23"/>
              </w:rPr>
              <w:t>Изучение нормативно-правовой базы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государственной итоговой аттестации в 2022-2023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году:</w:t>
            </w:r>
          </w:p>
          <w:p w:rsidR="006D51FD" w:rsidRDefault="006D51FD" w:rsidP="006D51F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совещании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директоре;</w:t>
            </w:r>
          </w:p>
          <w:p w:rsidR="006D51FD" w:rsidRDefault="006D51FD" w:rsidP="006D51F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совещаниях;</w:t>
            </w:r>
          </w:p>
          <w:p w:rsidR="006D51FD" w:rsidRDefault="006D51FD" w:rsidP="006D51F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часах,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собраниях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</w:p>
          <w:p w:rsidR="006D51FD" w:rsidRDefault="006D51FD" w:rsidP="006D51FD">
            <w:pPr>
              <w:pStyle w:val="TableParagraph"/>
              <w:ind w:right="623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руководители</w:t>
            </w:r>
          </w:p>
        </w:tc>
        <w:tc>
          <w:tcPr>
            <w:tcW w:w="3858" w:type="dxa"/>
            <w:vMerge/>
          </w:tcPr>
          <w:p w:rsidR="006D51FD" w:rsidRDefault="006D51FD" w:rsidP="006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56" w:lineRule="exact"/>
              <w:ind w:left="162" w:right="148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534" w:type="dxa"/>
          </w:tcPr>
          <w:p w:rsidR="006D51FD" w:rsidRDefault="006D51FD" w:rsidP="006D51FD">
            <w:pPr>
              <w:pStyle w:val="TableParagraph"/>
              <w:ind w:right="198"/>
              <w:rPr>
                <w:sz w:val="23"/>
              </w:rPr>
            </w:pPr>
            <w:r>
              <w:rPr>
                <w:sz w:val="23"/>
              </w:rPr>
              <w:t>Подготовка текущих распорядительных актов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организации и проведения ГИА-9, ГИА-11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2023 году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3858" w:type="dxa"/>
            <w:vMerge/>
          </w:tcPr>
          <w:p w:rsidR="006D51FD" w:rsidRDefault="006D51FD" w:rsidP="006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56" w:lineRule="exact"/>
              <w:ind w:left="162" w:right="148"/>
              <w:jc w:val="center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534" w:type="dxa"/>
          </w:tcPr>
          <w:p w:rsidR="006D51FD" w:rsidRDefault="006D51FD" w:rsidP="006D51FD">
            <w:pPr>
              <w:pStyle w:val="TableParagraph"/>
              <w:ind w:right="155"/>
              <w:rPr>
                <w:sz w:val="23"/>
              </w:rPr>
            </w:pPr>
            <w:r>
              <w:rPr>
                <w:sz w:val="23"/>
              </w:rPr>
              <w:t>Изучение инструкций и методических материалов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заседаниях:</w:t>
            </w:r>
          </w:p>
          <w:p w:rsidR="006D51FD" w:rsidRDefault="006D51FD" w:rsidP="006D51F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демоверсий,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спецификации,</w:t>
            </w:r>
          </w:p>
          <w:p w:rsidR="006D51FD" w:rsidRDefault="006D51FD" w:rsidP="006D51FD">
            <w:pPr>
              <w:pStyle w:val="TableParagraph"/>
              <w:ind w:right="660"/>
              <w:rPr>
                <w:sz w:val="23"/>
              </w:rPr>
            </w:pPr>
            <w:r>
              <w:rPr>
                <w:sz w:val="23"/>
              </w:rPr>
              <w:t>кодификаторов,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инструктивных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писем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предметам;</w:t>
            </w:r>
          </w:p>
          <w:p w:rsidR="006D51FD" w:rsidRDefault="006D51FD" w:rsidP="006D51F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ОГЭ,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ЕГЭ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</w:t>
            </w:r>
          </w:p>
        </w:tc>
        <w:tc>
          <w:tcPr>
            <w:tcW w:w="3858" w:type="dxa"/>
            <w:vMerge/>
          </w:tcPr>
          <w:p w:rsidR="006D51FD" w:rsidRDefault="006D51FD" w:rsidP="006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FD" w:rsidTr="009E1EAA">
        <w:tc>
          <w:tcPr>
            <w:tcW w:w="13948" w:type="dxa"/>
            <w:gridSpan w:val="5"/>
          </w:tcPr>
          <w:p w:rsidR="006D51FD" w:rsidRDefault="006D51FD" w:rsidP="006D51FD">
            <w:pPr>
              <w:pStyle w:val="TableParagraph"/>
              <w:spacing w:before="1" w:line="257" w:lineRule="exact"/>
              <w:ind w:left="385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56" w:lineRule="exact"/>
              <w:ind w:left="162" w:right="148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34" w:type="dxa"/>
          </w:tcPr>
          <w:p w:rsidR="006D51FD" w:rsidRDefault="006D51FD" w:rsidP="006D51FD">
            <w:pPr>
              <w:pStyle w:val="TableParagraph"/>
              <w:ind w:right="118"/>
              <w:rPr>
                <w:sz w:val="23"/>
              </w:rPr>
            </w:pPr>
            <w:r>
              <w:rPr>
                <w:sz w:val="23"/>
              </w:rPr>
              <w:t>Педагогический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совет»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2022»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6D51FD" w:rsidRDefault="006D51FD" w:rsidP="006D51FD">
            <w:pPr>
              <w:pStyle w:val="TableParagraph"/>
              <w:spacing w:line="264" w:lineRule="exact"/>
              <w:ind w:right="573"/>
              <w:rPr>
                <w:sz w:val="23"/>
              </w:rPr>
            </w:pPr>
            <w:r>
              <w:rPr>
                <w:sz w:val="23"/>
              </w:rPr>
              <w:t>УВР,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учителя-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предметники</w:t>
            </w:r>
          </w:p>
        </w:tc>
        <w:tc>
          <w:tcPr>
            <w:tcW w:w="3858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типичных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ошибок;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выявление</w:t>
            </w:r>
          </w:p>
          <w:p w:rsidR="006D51FD" w:rsidRDefault="006D51FD" w:rsidP="006D51FD">
            <w:pPr>
              <w:pStyle w:val="TableParagraph"/>
              <w:spacing w:line="264" w:lineRule="exact"/>
              <w:ind w:right="690"/>
              <w:rPr>
                <w:sz w:val="23"/>
              </w:rPr>
            </w:pPr>
            <w:r>
              <w:rPr>
                <w:sz w:val="23"/>
              </w:rPr>
              <w:t>обучающихся,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затруднения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обучении</w:t>
            </w:r>
          </w:p>
        </w:tc>
      </w:tr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56" w:lineRule="exact"/>
              <w:ind w:left="162" w:right="148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34" w:type="dxa"/>
          </w:tcPr>
          <w:p w:rsidR="006D51FD" w:rsidRDefault="006D51FD" w:rsidP="006D51FD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УВР, учителя-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предметники</w:t>
            </w:r>
          </w:p>
        </w:tc>
        <w:tc>
          <w:tcPr>
            <w:tcW w:w="3858" w:type="dxa"/>
          </w:tcPr>
          <w:p w:rsidR="006D51FD" w:rsidRDefault="006D51FD" w:rsidP="006D51F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Адресные рекомендации учителям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 коррекционной работы,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</w:p>
          <w:p w:rsidR="006D51FD" w:rsidRDefault="006D51FD" w:rsidP="006D51FD">
            <w:pPr>
              <w:pStyle w:val="TableParagraph"/>
              <w:spacing w:line="264" w:lineRule="exact"/>
              <w:ind w:right="208"/>
              <w:rPr>
                <w:sz w:val="23"/>
              </w:rPr>
            </w:pPr>
            <w:r>
              <w:rPr>
                <w:sz w:val="23"/>
              </w:rPr>
              <w:t>результатов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обучающихся;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маршруты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</w:tr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55" w:lineRule="exact"/>
              <w:ind w:left="162" w:right="148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534" w:type="dxa"/>
          </w:tcPr>
          <w:p w:rsidR="006D51FD" w:rsidRDefault="006D51FD" w:rsidP="006D51FD">
            <w:pPr>
              <w:pStyle w:val="TableParagraph"/>
              <w:spacing w:line="237" w:lineRule="auto"/>
              <w:ind w:right="445"/>
              <w:rPr>
                <w:sz w:val="24"/>
              </w:rPr>
            </w:pPr>
            <w:r>
              <w:rPr>
                <w:sz w:val="24"/>
              </w:rPr>
              <w:t>Адресная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стабильно низкими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результатами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6D51FD" w:rsidRDefault="006D51FD" w:rsidP="006D51FD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spacing w:line="264" w:lineRule="exact"/>
              <w:ind w:right="573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УВР</w:t>
            </w:r>
          </w:p>
        </w:tc>
        <w:tc>
          <w:tcPr>
            <w:tcW w:w="3858" w:type="dxa"/>
          </w:tcPr>
          <w:p w:rsidR="006D51FD" w:rsidRDefault="006D51FD" w:rsidP="006D51FD">
            <w:pPr>
              <w:pStyle w:val="TableParagraph"/>
              <w:spacing w:line="244" w:lineRule="auto"/>
              <w:ind w:right="338"/>
              <w:rPr>
                <w:sz w:val="23"/>
              </w:rPr>
            </w:pPr>
            <w:r>
              <w:rPr>
                <w:sz w:val="23"/>
              </w:rPr>
              <w:lastRenderedPageBreak/>
              <w:t>Реализация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методов,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повышению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9E1EAA" w:rsidTr="009E1EAA">
        <w:tc>
          <w:tcPr>
            <w:tcW w:w="706" w:type="dxa"/>
          </w:tcPr>
          <w:p w:rsidR="006D51FD" w:rsidRDefault="006D51FD" w:rsidP="006D51FD">
            <w:pPr>
              <w:pStyle w:val="TableParagraph"/>
              <w:spacing w:line="256" w:lineRule="exact"/>
              <w:ind w:left="162" w:right="148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4.</w:t>
            </w:r>
          </w:p>
        </w:tc>
        <w:tc>
          <w:tcPr>
            <w:tcW w:w="4534" w:type="dxa"/>
          </w:tcPr>
          <w:p w:rsidR="006D51FD" w:rsidRDefault="006D51FD" w:rsidP="006D51F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компетентности 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их предметных дефицитов,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индивидуального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6D51FD" w:rsidRDefault="006D51FD" w:rsidP="006D51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ИРО)</w:t>
            </w:r>
          </w:p>
        </w:tc>
        <w:tc>
          <w:tcPr>
            <w:tcW w:w="2544" w:type="dxa"/>
          </w:tcPr>
          <w:p w:rsidR="006D51FD" w:rsidRDefault="006D51FD" w:rsidP="006D51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6" w:type="dxa"/>
          </w:tcPr>
          <w:p w:rsidR="006D51FD" w:rsidRDefault="006D51FD" w:rsidP="006D51FD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</w:t>
            </w:r>
          </w:p>
        </w:tc>
        <w:tc>
          <w:tcPr>
            <w:tcW w:w="3858" w:type="dxa"/>
          </w:tcPr>
          <w:p w:rsidR="006D51FD" w:rsidRDefault="006D51FD" w:rsidP="006D51FD">
            <w:pPr>
              <w:pStyle w:val="TableParagraph"/>
              <w:spacing w:line="237" w:lineRule="auto"/>
              <w:ind w:right="150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</w:p>
        </w:tc>
      </w:tr>
      <w:tr w:rsidR="006D51FD" w:rsidTr="009E1EAA">
        <w:tc>
          <w:tcPr>
            <w:tcW w:w="13948" w:type="dxa"/>
            <w:gridSpan w:val="5"/>
          </w:tcPr>
          <w:p w:rsidR="006D51FD" w:rsidRPr="006D51FD" w:rsidRDefault="006D51FD" w:rsidP="006D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FD">
              <w:rPr>
                <w:rFonts w:ascii="Times New Roman" w:hAnsi="Times New Roman" w:cs="Times New Roman"/>
                <w:b/>
                <w:sz w:val="24"/>
                <w:szCs w:val="24"/>
              </w:rPr>
              <w:t>4. Кадры</w:t>
            </w: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1" w:lineRule="exact"/>
              <w:ind w:left="0" w:right="167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инструктивно-методических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совещаний:</w:t>
            </w:r>
          </w:p>
          <w:p w:rsidR="00F17BCE" w:rsidRDefault="00F17BCE" w:rsidP="00F17BC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4" w:lineRule="exact"/>
              <w:ind w:left="244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 2022-2023;</w:t>
            </w:r>
          </w:p>
          <w:p w:rsidR="00F17BCE" w:rsidRDefault="00F17BCE" w:rsidP="00F17BCE">
            <w:pPr>
              <w:pStyle w:val="TableParagraph"/>
              <w:ind w:right="493"/>
              <w:rPr>
                <w:sz w:val="23"/>
              </w:rPr>
            </w:pPr>
            <w:r>
              <w:rPr>
                <w:sz w:val="23"/>
              </w:rPr>
              <w:t>-изучение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КИМов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2022-2023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учебный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год;</w:t>
            </w:r>
          </w:p>
          <w:p w:rsidR="00F17BCE" w:rsidRDefault="00F17BCE" w:rsidP="00F17BC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4" w:lineRule="exact"/>
              <w:ind w:right="451" w:firstLine="0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нормативно-правовой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2022-2023 учебном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ind w:right="894"/>
              <w:rPr>
                <w:sz w:val="23"/>
              </w:rPr>
            </w:pPr>
            <w:r>
              <w:rPr>
                <w:sz w:val="23"/>
              </w:rPr>
              <w:t>В течение поступления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</w:t>
            </w:r>
          </w:p>
        </w:tc>
        <w:tc>
          <w:tcPr>
            <w:tcW w:w="3858" w:type="dxa"/>
            <w:vMerge w:val="restart"/>
          </w:tcPr>
          <w:p w:rsidR="00F17BCE" w:rsidRDefault="00F17BCE" w:rsidP="00F17BCE">
            <w:pPr>
              <w:pStyle w:val="TableParagraph"/>
              <w:ind w:right="529"/>
              <w:rPr>
                <w:sz w:val="23"/>
              </w:rPr>
            </w:pPr>
            <w:r>
              <w:rPr>
                <w:sz w:val="23"/>
              </w:rPr>
              <w:t>Отсутствие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нарушений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обучающимися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педагогами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ходе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организации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57" w:lineRule="exact"/>
              <w:ind w:left="0" w:right="167"/>
              <w:jc w:val="right"/>
              <w:rPr>
                <w:b/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b/>
                <w:sz w:val="23"/>
              </w:rPr>
              <w:t>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ind w:right="486"/>
              <w:rPr>
                <w:sz w:val="23"/>
              </w:rPr>
            </w:pPr>
            <w:r>
              <w:rPr>
                <w:sz w:val="23"/>
              </w:rPr>
              <w:t>Участие учителей школы, работающих в 9,11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классах, в работе семинаров муниципального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уровней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вопросу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17BCE" w:rsidRDefault="00F17BCE" w:rsidP="00F17BC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проведения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 2023 году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сентябрь-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ind w:right="696"/>
              <w:rPr>
                <w:sz w:val="23"/>
              </w:rPr>
            </w:pPr>
            <w:r>
              <w:rPr>
                <w:sz w:val="23"/>
              </w:rPr>
              <w:t>Учителя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предметники</w:t>
            </w:r>
          </w:p>
        </w:tc>
        <w:tc>
          <w:tcPr>
            <w:tcW w:w="3858" w:type="dxa"/>
            <w:vMerge/>
          </w:tcPr>
          <w:p w:rsidR="00F17BCE" w:rsidRDefault="00F17BCE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56" w:lineRule="exact"/>
              <w:ind w:left="0" w:right="167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ind w:right="559"/>
              <w:rPr>
                <w:sz w:val="23"/>
              </w:rPr>
            </w:pPr>
            <w:r>
              <w:rPr>
                <w:sz w:val="23"/>
              </w:rPr>
              <w:t>Рассмотрение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педагогическим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советом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вопросов,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отражающих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ГИА:</w:t>
            </w:r>
          </w:p>
          <w:p w:rsidR="00F17BCE" w:rsidRDefault="00F17BCE" w:rsidP="00F17BCE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617" w:firstLine="0"/>
              <w:rPr>
                <w:sz w:val="23"/>
              </w:rPr>
            </w:pPr>
            <w:r>
              <w:rPr>
                <w:sz w:val="23"/>
              </w:rPr>
              <w:t>утверждение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обучающимися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экзаменов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государственной итоговой аттестации;</w:t>
            </w:r>
          </w:p>
          <w:p w:rsidR="00F17BCE" w:rsidRDefault="00F17BCE" w:rsidP="00F17BC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51" w:lineRule="exact"/>
              <w:ind w:left="244" w:hanging="135"/>
              <w:rPr>
                <w:sz w:val="23"/>
              </w:rPr>
            </w:pPr>
            <w:r>
              <w:rPr>
                <w:sz w:val="23"/>
              </w:rPr>
              <w:lastRenderedPageBreak/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допуске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ind w:right="502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январь, </w:t>
            </w:r>
            <w:proofErr w:type="gramStart"/>
            <w:r>
              <w:rPr>
                <w:sz w:val="23"/>
              </w:rPr>
              <w:t>февраль,</w:t>
            </w:r>
            <w:r w:rsidR="009E1EAA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  <w:proofErr w:type="gramEnd"/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</w:t>
            </w:r>
          </w:p>
        </w:tc>
        <w:tc>
          <w:tcPr>
            <w:tcW w:w="3858" w:type="dxa"/>
            <w:vMerge/>
          </w:tcPr>
          <w:p w:rsidR="00F17BCE" w:rsidRDefault="00F17BCE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CE" w:rsidTr="009E1EAA">
        <w:tc>
          <w:tcPr>
            <w:tcW w:w="13948" w:type="dxa"/>
            <w:gridSpan w:val="5"/>
          </w:tcPr>
          <w:p w:rsidR="00F17BCE" w:rsidRDefault="00F17BCE" w:rsidP="00F17BCE">
            <w:pPr>
              <w:pStyle w:val="TableParagraph"/>
              <w:spacing w:line="258" w:lineRule="exact"/>
              <w:ind w:left="5410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Организация.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9E1EAA" w:rsidTr="009E1EAA">
        <w:tc>
          <w:tcPr>
            <w:tcW w:w="706" w:type="dxa"/>
          </w:tcPr>
          <w:p w:rsidR="009E1EAA" w:rsidRDefault="009E1EAA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34" w:type="dxa"/>
          </w:tcPr>
          <w:p w:rsidR="009E1EAA" w:rsidRDefault="009E1EAA" w:rsidP="00F17BCE">
            <w:pPr>
              <w:pStyle w:val="TableParagraph"/>
              <w:ind w:right="553"/>
              <w:rPr>
                <w:sz w:val="23"/>
              </w:rPr>
            </w:pPr>
            <w:r>
              <w:rPr>
                <w:sz w:val="23"/>
              </w:rPr>
              <w:t>Сбор предварительной информации о 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ОГЭ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ЕГЭ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анкетирование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выпускников 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</w:p>
          <w:p w:rsidR="009E1EAA" w:rsidRDefault="009E1EAA" w:rsidP="00F17BC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классов</w:t>
            </w:r>
          </w:p>
        </w:tc>
        <w:tc>
          <w:tcPr>
            <w:tcW w:w="2544" w:type="dxa"/>
          </w:tcPr>
          <w:p w:rsidR="009E1EAA" w:rsidRDefault="009E1EAA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2306" w:type="dxa"/>
          </w:tcPr>
          <w:p w:rsidR="009E1EAA" w:rsidRDefault="009E1EAA" w:rsidP="00F17BCE">
            <w:pPr>
              <w:pStyle w:val="TableParagraph"/>
              <w:ind w:right="623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руководители</w:t>
            </w:r>
          </w:p>
        </w:tc>
        <w:tc>
          <w:tcPr>
            <w:tcW w:w="3858" w:type="dxa"/>
            <w:vMerge w:val="restart"/>
          </w:tcPr>
          <w:p w:rsidR="009E1EAA" w:rsidRDefault="009E1EAA" w:rsidP="00F17BCE">
            <w:pPr>
              <w:pStyle w:val="TableParagraph"/>
              <w:ind w:right="547"/>
              <w:rPr>
                <w:sz w:val="23"/>
              </w:rPr>
            </w:pPr>
            <w:r>
              <w:rPr>
                <w:sz w:val="23"/>
              </w:rPr>
              <w:t>Своевременная подача данных на ГИА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 году</w:t>
            </w:r>
          </w:p>
        </w:tc>
      </w:tr>
      <w:tr w:rsidR="009E1EAA" w:rsidTr="009E1EAA">
        <w:tc>
          <w:tcPr>
            <w:tcW w:w="706" w:type="dxa"/>
          </w:tcPr>
          <w:p w:rsidR="009E1EAA" w:rsidRDefault="009E1EAA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34" w:type="dxa"/>
          </w:tcPr>
          <w:p w:rsidR="009E1EAA" w:rsidRDefault="009E1EAA" w:rsidP="00F17BCE">
            <w:pPr>
              <w:pStyle w:val="TableParagraph"/>
              <w:ind w:right="1283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r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</w:t>
            </w:r>
            <w:r>
              <w:rPr>
                <w:sz w:val="23"/>
              </w:rPr>
              <w:t>итоговой</w:t>
            </w:r>
            <w:r>
              <w:rPr>
                <w:sz w:val="23"/>
              </w:rPr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аттестации:</w:t>
            </w:r>
          </w:p>
          <w:p w:rsidR="009E1EAA" w:rsidRDefault="009E1EAA" w:rsidP="00F17BC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37" w:lineRule="auto"/>
              <w:ind w:right="542" w:firstLine="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9E1EAA" w:rsidRDefault="009E1EAA" w:rsidP="00F17BCE">
            <w:pPr>
              <w:pStyle w:val="TableParagraph"/>
              <w:spacing w:before="1"/>
              <w:ind w:right="113"/>
              <w:rPr>
                <w:sz w:val="23"/>
              </w:rPr>
            </w:pPr>
            <w:r>
              <w:rPr>
                <w:sz w:val="23"/>
              </w:rPr>
              <w:t>-изучение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нормативно-правовой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базы,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регулирующей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ГИА;</w:t>
            </w:r>
          </w:p>
          <w:p w:rsidR="009E1EAA" w:rsidRDefault="009E1EAA" w:rsidP="00F17BCE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071" w:firstLine="0"/>
              <w:rPr>
                <w:sz w:val="23"/>
              </w:rPr>
            </w:pPr>
            <w:r>
              <w:rPr>
                <w:sz w:val="23"/>
              </w:rPr>
              <w:t>практические занятия с обучающимися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оформления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бланков;</w:t>
            </w:r>
          </w:p>
          <w:p w:rsidR="009E1EAA" w:rsidRDefault="009E1EAA" w:rsidP="00F17BCE">
            <w:pPr>
              <w:pStyle w:val="TableParagraph"/>
              <w:ind w:right="406"/>
              <w:rPr>
                <w:sz w:val="23"/>
              </w:rPr>
            </w:pPr>
            <w:r>
              <w:rPr>
                <w:sz w:val="23"/>
              </w:rPr>
              <w:t>-организация диагностических работ с целью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обучающимися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методикой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</w:p>
        </w:tc>
        <w:tc>
          <w:tcPr>
            <w:tcW w:w="2544" w:type="dxa"/>
          </w:tcPr>
          <w:p w:rsidR="009E1EAA" w:rsidRDefault="009E1EAA" w:rsidP="00F17BC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06" w:type="dxa"/>
          </w:tcPr>
          <w:p w:rsidR="009E1EAA" w:rsidRDefault="009E1EAA" w:rsidP="00F17BCE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</w:p>
          <w:p w:rsidR="009E1EAA" w:rsidRDefault="009E1EAA" w:rsidP="00F17BCE">
            <w:pPr>
              <w:pStyle w:val="TableParagraph"/>
              <w:ind w:right="574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руководители,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предметники</w:t>
            </w:r>
          </w:p>
        </w:tc>
        <w:tc>
          <w:tcPr>
            <w:tcW w:w="3858" w:type="dxa"/>
            <w:vMerge/>
          </w:tcPr>
          <w:p w:rsidR="009E1EAA" w:rsidRDefault="009E1EAA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ind w:right="174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административных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контрольных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форме ОГЭ и ЕГЭ по обязательным предметам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декабрь,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Зам. 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УВР</w:t>
            </w:r>
          </w:p>
        </w:tc>
        <w:tc>
          <w:tcPr>
            <w:tcW w:w="3858" w:type="dxa"/>
          </w:tcPr>
          <w:p w:rsidR="00F17BCE" w:rsidRDefault="00F17BCE" w:rsidP="00F17BCE">
            <w:pPr>
              <w:pStyle w:val="TableParagraph"/>
              <w:ind w:right="293"/>
              <w:rPr>
                <w:sz w:val="23"/>
              </w:rPr>
            </w:pPr>
            <w:r>
              <w:rPr>
                <w:sz w:val="23"/>
              </w:rPr>
              <w:t>Обучающиеся ознакомлены со структурой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контрольно-измерительных материалов,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заданий,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заносить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данные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F17BCE" w:rsidRDefault="00F17BCE" w:rsidP="00F17BC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бланки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ind w:right="699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учителей,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классных</w:t>
            </w:r>
            <w:r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proofErr w:type="gramEnd"/>
            <w:r>
              <w:rPr>
                <w:sz w:val="23"/>
              </w:rPr>
              <w:t xml:space="preserve">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</w:t>
            </w:r>
          </w:p>
        </w:tc>
        <w:tc>
          <w:tcPr>
            <w:tcW w:w="3858" w:type="dxa"/>
          </w:tcPr>
          <w:p w:rsidR="00F17BCE" w:rsidRDefault="00F17BCE" w:rsidP="00F17BCE">
            <w:pPr>
              <w:pStyle w:val="TableParagraph"/>
              <w:ind w:right="220"/>
              <w:rPr>
                <w:sz w:val="23"/>
              </w:rPr>
            </w:pPr>
            <w:r>
              <w:rPr>
                <w:sz w:val="23"/>
              </w:rPr>
              <w:t>Отсутствие нарушений педагогическими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  <w:p w:rsidR="00F17BCE" w:rsidRDefault="00F17BCE" w:rsidP="00F17BCE">
            <w:pPr>
              <w:pStyle w:val="TableParagraph"/>
              <w:spacing w:line="264" w:lineRule="exact"/>
              <w:ind w:right="413"/>
              <w:rPr>
                <w:sz w:val="23"/>
              </w:rPr>
            </w:pPr>
            <w:r>
              <w:rPr>
                <w:sz w:val="23"/>
              </w:rPr>
              <w:t>года; эффективная организация итогового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повторения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5.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Подача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заявлений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F17BCE" w:rsidRDefault="00F17BCE" w:rsidP="00F17BCE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экзамены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F17BCE" w:rsidRDefault="00F17BCE" w:rsidP="00F17BCE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УВР</w:t>
            </w:r>
          </w:p>
        </w:tc>
        <w:tc>
          <w:tcPr>
            <w:tcW w:w="3858" w:type="dxa"/>
            <w:vMerge w:val="restart"/>
          </w:tcPr>
          <w:p w:rsidR="00F17BCE" w:rsidRDefault="00F17BCE" w:rsidP="00F17BCE">
            <w:pPr>
              <w:pStyle w:val="TableParagraph"/>
              <w:ind w:right="547"/>
              <w:rPr>
                <w:sz w:val="23"/>
              </w:rPr>
            </w:pPr>
            <w:r>
              <w:rPr>
                <w:sz w:val="23"/>
              </w:rPr>
              <w:t>Своевременная подача данных на ГИА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2022 году</w:t>
            </w:r>
          </w:p>
        </w:tc>
        <w:bookmarkStart w:id="0" w:name="_GoBack"/>
        <w:bookmarkEnd w:id="0"/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Подача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заявлений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F17BCE" w:rsidRDefault="00F17BCE" w:rsidP="00F17BC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экзамены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 февраля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F17BCE" w:rsidRDefault="00F17BCE" w:rsidP="00F17BC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УВР</w:t>
            </w:r>
          </w:p>
        </w:tc>
        <w:tc>
          <w:tcPr>
            <w:tcW w:w="3858" w:type="dxa"/>
            <w:vMerge/>
          </w:tcPr>
          <w:p w:rsidR="00F17BCE" w:rsidRDefault="00F17BCE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ind w:right="930"/>
              <w:rPr>
                <w:sz w:val="23"/>
              </w:rPr>
            </w:pPr>
            <w:r>
              <w:rPr>
                <w:sz w:val="23"/>
              </w:rPr>
              <w:t>Ознакомление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результатами ОГЭ, ЕГЭ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</w:p>
        </w:tc>
        <w:tc>
          <w:tcPr>
            <w:tcW w:w="3858" w:type="dxa"/>
          </w:tcPr>
          <w:p w:rsidR="00F17BCE" w:rsidRDefault="00F17BCE" w:rsidP="00F17B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9,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классов,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F17BCE" w:rsidRDefault="00F17BCE" w:rsidP="00F17BCE">
            <w:pPr>
              <w:pStyle w:val="TableParagraph"/>
              <w:spacing w:line="274" w:lineRule="exact"/>
              <w:ind w:right="290"/>
              <w:rPr>
                <w:sz w:val="24"/>
              </w:rPr>
            </w:pPr>
            <w:r>
              <w:rPr>
                <w:sz w:val="24"/>
              </w:rPr>
              <w:t>(законные представители) ознакомлены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</w:tr>
      <w:tr w:rsidR="00F17BCE" w:rsidTr="009E1EAA">
        <w:tc>
          <w:tcPr>
            <w:tcW w:w="13948" w:type="dxa"/>
            <w:gridSpan w:val="5"/>
          </w:tcPr>
          <w:p w:rsidR="00F17BCE" w:rsidRPr="00F17BCE" w:rsidRDefault="00F17BCE" w:rsidP="00F17BCE">
            <w:pPr>
              <w:pStyle w:val="TableParagraph"/>
              <w:spacing w:line="244" w:lineRule="exact"/>
              <w:ind w:left="4431"/>
              <w:rPr>
                <w:b/>
                <w:sz w:val="24"/>
                <w:szCs w:val="24"/>
              </w:rPr>
            </w:pPr>
            <w:r w:rsidRPr="00F17BCE">
              <w:rPr>
                <w:b/>
                <w:sz w:val="24"/>
                <w:szCs w:val="24"/>
              </w:rPr>
              <w:t>6.</w:t>
            </w:r>
            <w:r w:rsidRPr="00F17B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7BCE">
              <w:rPr>
                <w:b/>
                <w:sz w:val="24"/>
                <w:szCs w:val="24"/>
              </w:rPr>
              <w:t>Мероприятия</w:t>
            </w:r>
            <w:r w:rsidRPr="00F17BC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17BCE">
              <w:rPr>
                <w:b/>
                <w:sz w:val="24"/>
                <w:szCs w:val="24"/>
              </w:rPr>
              <w:t>по</w:t>
            </w:r>
            <w:r w:rsidRPr="00F17B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7BCE">
              <w:rPr>
                <w:b/>
                <w:sz w:val="24"/>
                <w:szCs w:val="24"/>
              </w:rPr>
              <w:t>информационному</w:t>
            </w:r>
            <w:r w:rsidRPr="00F17B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7BCE">
              <w:rPr>
                <w:b/>
                <w:sz w:val="24"/>
                <w:szCs w:val="24"/>
              </w:rPr>
              <w:t>сопровождению</w:t>
            </w:r>
            <w:r w:rsidRPr="00F17B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b/>
                <w:sz w:val="24"/>
                <w:szCs w:val="24"/>
              </w:rPr>
              <w:t>ГИА</w:t>
            </w: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ind w:right="434"/>
              <w:rPr>
                <w:sz w:val="23"/>
              </w:rPr>
            </w:pPr>
            <w:r>
              <w:rPr>
                <w:sz w:val="23"/>
              </w:rPr>
              <w:t>Доведение до сведения участников ГИА и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(законных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представителей)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нормативных документов,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материалов 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проведению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</w:p>
          <w:p w:rsidR="00F17BCE" w:rsidRDefault="00F17BCE" w:rsidP="00F17BC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подпись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ind w:right="154"/>
              <w:rPr>
                <w:sz w:val="23"/>
              </w:rPr>
            </w:pPr>
            <w:r>
              <w:rPr>
                <w:sz w:val="23"/>
              </w:rPr>
              <w:t>в течение 2022/2023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ind w:right="164"/>
              <w:jc w:val="both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руководители </w:t>
            </w:r>
            <w:r>
              <w:rPr>
                <w:sz w:val="23"/>
              </w:rPr>
              <w:t>9,11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3858" w:type="dxa"/>
            <w:vMerge w:val="restart"/>
          </w:tcPr>
          <w:p w:rsidR="00F17BCE" w:rsidRPr="00F17BCE" w:rsidRDefault="00F17BCE" w:rsidP="00F1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  <w:r w:rsidRPr="00F17B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9, 11 классов, их</w:t>
            </w:r>
            <w:r w:rsidRPr="00F17B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</w:t>
            </w:r>
            <w:r w:rsidRPr="00F17B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9, 11 классах,</w:t>
            </w:r>
            <w:r w:rsidRPr="00F17B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Pr="00F17B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с нормативно – правовыми</w:t>
            </w:r>
            <w:r w:rsidRPr="00F17B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Pr="00F17B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17B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ind w:right="116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стендов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отражением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нормативно-правовой базы проведения ГИА 9, 11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2022-2023учебном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ноябрь,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март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ind w:right="197"/>
              <w:jc w:val="both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</w:p>
          <w:p w:rsidR="00F17BCE" w:rsidRDefault="00F17BCE" w:rsidP="00F17BCE">
            <w:pPr>
              <w:pStyle w:val="TableParagraph"/>
              <w:spacing w:line="264" w:lineRule="exact"/>
              <w:ind w:right="696"/>
              <w:jc w:val="both"/>
              <w:rPr>
                <w:sz w:val="23"/>
              </w:rPr>
            </w:pPr>
            <w:r>
              <w:rPr>
                <w:sz w:val="23"/>
              </w:rPr>
              <w:t>учителя-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предметники</w:t>
            </w:r>
          </w:p>
        </w:tc>
        <w:tc>
          <w:tcPr>
            <w:tcW w:w="3858" w:type="dxa"/>
            <w:vMerge/>
          </w:tcPr>
          <w:p w:rsidR="00F17BCE" w:rsidRDefault="00F17BCE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ind w:right="548"/>
              <w:rPr>
                <w:sz w:val="23"/>
              </w:rPr>
            </w:pPr>
            <w:r>
              <w:rPr>
                <w:sz w:val="23"/>
              </w:rPr>
              <w:t>Проведение разъяснительной работы среди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отношений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целях,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формах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выпускников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ind w:right="197"/>
              <w:rPr>
                <w:sz w:val="23"/>
              </w:rPr>
            </w:pPr>
            <w:r>
              <w:rPr>
                <w:sz w:val="23"/>
              </w:rPr>
              <w:t>Зам. директора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3858" w:type="dxa"/>
            <w:vMerge/>
          </w:tcPr>
          <w:p w:rsidR="00F17BCE" w:rsidRDefault="00F17BCE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CE" w:rsidTr="009E1EAA">
        <w:tc>
          <w:tcPr>
            <w:tcW w:w="706" w:type="dxa"/>
          </w:tcPr>
          <w:p w:rsidR="00F17BCE" w:rsidRDefault="00F17BCE" w:rsidP="00F17BC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534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собраний:</w:t>
            </w:r>
          </w:p>
          <w:p w:rsidR="00F17BCE" w:rsidRDefault="00F17BCE" w:rsidP="00F17BCE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1118" w:firstLine="0"/>
              <w:rPr>
                <w:sz w:val="23"/>
              </w:rPr>
            </w:pPr>
            <w:r>
              <w:rPr>
                <w:sz w:val="23"/>
              </w:rPr>
              <w:t>нормативно-правовая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база,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регулирующая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году;</w:t>
            </w:r>
          </w:p>
          <w:p w:rsidR="00F17BCE" w:rsidRDefault="00F17BCE" w:rsidP="00F17BCE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3" w:lineRule="exact"/>
              <w:ind w:left="244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аттестации;</w:t>
            </w:r>
          </w:p>
          <w:p w:rsidR="00F17BCE" w:rsidRDefault="00F17BCE" w:rsidP="00F17BCE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4" w:lineRule="exact"/>
              <w:ind w:right="337" w:firstLine="0"/>
              <w:rPr>
                <w:sz w:val="23"/>
              </w:rPr>
            </w:pPr>
            <w:r>
              <w:rPr>
                <w:sz w:val="23"/>
              </w:rPr>
              <w:lastRenderedPageBreak/>
              <w:t>проблемы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профориентации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правильного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 для экзаменов в период итоговой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2544" w:type="dxa"/>
          </w:tcPr>
          <w:p w:rsidR="00F17BCE" w:rsidRDefault="00F17BCE" w:rsidP="00F17BC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октябрь,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2306" w:type="dxa"/>
          </w:tcPr>
          <w:p w:rsidR="00F17BCE" w:rsidRDefault="00F17BCE" w:rsidP="00F17BCE">
            <w:pPr>
              <w:pStyle w:val="TableParagraph"/>
              <w:ind w:right="112"/>
              <w:rPr>
                <w:sz w:val="23"/>
              </w:rPr>
            </w:pPr>
            <w:r>
              <w:rPr>
                <w:sz w:val="23"/>
              </w:rPr>
              <w:t>Зам. 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УВР,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руководители, </w:t>
            </w:r>
            <w:r>
              <w:rPr>
                <w:sz w:val="23"/>
              </w:rPr>
              <w:t>соц.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</w:t>
            </w:r>
          </w:p>
        </w:tc>
        <w:tc>
          <w:tcPr>
            <w:tcW w:w="3858" w:type="dxa"/>
            <w:vMerge/>
          </w:tcPr>
          <w:p w:rsidR="00F17BCE" w:rsidRDefault="00F17BCE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CE" w:rsidTr="009E1EAA">
        <w:tc>
          <w:tcPr>
            <w:tcW w:w="706" w:type="dxa"/>
          </w:tcPr>
          <w:p w:rsidR="00F17BCE" w:rsidRPr="00F17BCE" w:rsidRDefault="00F17BCE" w:rsidP="00F1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</w:tcPr>
          <w:p w:rsidR="00F17BCE" w:rsidRPr="00F17BCE" w:rsidRDefault="00F17BCE" w:rsidP="00F17BCE">
            <w:pPr>
              <w:pStyle w:val="TableParagraph"/>
              <w:ind w:right="543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Информирование</w:t>
            </w:r>
            <w:r w:rsidRPr="00F17BCE">
              <w:rPr>
                <w:spacing w:val="-6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обучающихся</w:t>
            </w:r>
            <w:r w:rsidRPr="00F17BCE">
              <w:rPr>
                <w:spacing w:val="-3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и</w:t>
            </w:r>
            <w:r w:rsidRPr="00F17BCE">
              <w:rPr>
                <w:spacing w:val="-4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их</w:t>
            </w:r>
            <w:r w:rsidRPr="00F17BCE">
              <w:rPr>
                <w:spacing w:val="-3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родителей</w:t>
            </w:r>
            <w:r w:rsidRPr="00F17BCE">
              <w:rPr>
                <w:spacing w:val="2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о</w:t>
            </w:r>
            <w:r w:rsidRPr="00F17BCE">
              <w:rPr>
                <w:spacing w:val="-54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портале информационной поддержке ЕГЭ, ОГЭ,</w:t>
            </w:r>
            <w:r w:rsidRPr="00F17BCE">
              <w:rPr>
                <w:spacing w:val="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размещение необходимой информации на сайте</w:t>
            </w:r>
            <w:r w:rsidRPr="00F17BCE">
              <w:rPr>
                <w:spacing w:val="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школы:</w:t>
            </w:r>
          </w:p>
          <w:p w:rsidR="00F17BCE" w:rsidRPr="00F17BCE" w:rsidRDefault="00F17BCE" w:rsidP="00F17BC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244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о</w:t>
            </w:r>
            <w:r w:rsidRPr="00F17BCE">
              <w:rPr>
                <w:spacing w:val="-7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сроках</w:t>
            </w:r>
            <w:r w:rsidRPr="00F17BCE">
              <w:rPr>
                <w:spacing w:val="-2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подачи заявлений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на</w:t>
            </w:r>
            <w:r w:rsidRPr="00F17BCE">
              <w:rPr>
                <w:spacing w:val="-4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участие</w:t>
            </w:r>
            <w:r w:rsidRPr="00F17BCE">
              <w:rPr>
                <w:spacing w:val="-3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в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ГИА;</w:t>
            </w:r>
          </w:p>
          <w:p w:rsidR="00F17BCE" w:rsidRPr="00F17BCE" w:rsidRDefault="00F17BCE" w:rsidP="00F17BC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о</w:t>
            </w:r>
            <w:r w:rsidRPr="00F17BCE">
              <w:rPr>
                <w:spacing w:val="-6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сроках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проведения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ГИА;</w:t>
            </w:r>
          </w:p>
          <w:p w:rsidR="00F17BCE" w:rsidRPr="00F17BCE" w:rsidRDefault="00F17BCE" w:rsidP="00F17BC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716" w:firstLine="0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о</w:t>
            </w:r>
            <w:r w:rsidRPr="00F17BCE">
              <w:rPr>
                <w:spacing w:val="-7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сроках,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местах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и порядке</w:t>
            </w:r>
            <w:r w:rsidRPr="00F17BCE">
              <w:rPr>
                <w:spacing w:val="-4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информирования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о</w:t>
            </w:r>
            <w:r w:rsidRPr="00F17BCE">
              <w:rPr>
                <w:spacing w:val="-54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результатах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ГИА;</w:t>
            </w:r>
          </w:p>
          <w:p w:rsidR="00F17BCE" w:rsidRPr="00F17BCE" w:rsidRDefault="00F17BCE" w:rsidP="00F17BC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4" w:lineRule="exact"/>
              <w:ind w:right="229" w:firstLine="0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о сроках, местах и порядке подачи</w:t>
            </w:r>
            <w:r w:rsidRPr="00F17BCE">
              <w:rPr>
                <w:spacing w:val="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и рассмотрения</w:t>
            </w:r>
            <w:r w:rsidRPr="00F17BCE">
              <w:rPr>
                <w:spacing w:val="-55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апелляций</w:t>
            </w:r>
          </w:p>
        </w:tc>
        <w:tc>
          <w:tcPr>
            <w:tcW w:w="2544" w:type="dxa"/>
          </w:tcPr>
          <w:p w:rsidR="00F17BCE" w:rsidRPr="00F17BCE" w:rsidRDefault="00F17BCE" w:rsidP="00F17BCE">
            <w:pPr>
              <w:pStyle w:val="TableParagraph"/>
              <w:spacing w:line="242" w:lineRule="auto"/>
              <w:ind w:right="499"/>
              <w:jc w:val="both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в соответствии с</w:t>
            </w:r>
            <w:r w:rsidRPr="00F17BCE">
              <w:rPr>
                <w:spacing w:val="-55"/>
                <w:sz w:val="24"/>
                <w:szCs w:val="24"/>
              </w:rPr>
              <w:t xml:space="preserve"> </w:t>
            </w:r>
            <w:r w:rsidRPr="00F17BCE">
              <w:rPr>
                <w:spacing w:val="-1"/>
                <w:sz w:val="24"/>
                <w:szCs w:val="24"/>
              </w:rPr>
              <w:t>установленными</w:t>
            </w:r>
            <w:r w:rsidRPr="00F17BCE">
              <w:rPr>
                <w:spacing w:val="-56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требованиями</w:t>
            </w:r>
          </w:p>
        </w:tc>
        <w:tc>
          <w:tcPr>
            <w:tcW w:w="2306" w:type="dxa"/>
          </w:tcPr>
          <w:p w:rsidR="00F17BCE" w:rsidRPr="00F17BCE" w:rsidRDefault="00F17BCE" w:rsidP="00F17BCE">
            <w:pPr>
              <w:pStyle w:val="TableParagraph"/>
              <w:spacing w:line="244" w:lineRule="auto"/>
              <w:ind w:right="197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Зам. директора по</w:t>
            </w:r>
            <w:r w:rsidRPr="00F17BCE">
              <w:rPr>
                <w:spacing w:val="-55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УВР</w:t>
            </w:r>
          </w:p>
        </w:tc>
        <w:tc>
          <w:tcPr>
            <w:tcW w:w="3858" w:type="dxa"/>
            <w:vMerge/>
          </w:tcPr>
          <w:p w:rsidR="00F17BCE" w:rsidRDefault="00F17BCE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CE" w:rsidTr="009E1EAA">
        <w:tc>
          <w:tcPr>
            <w:tcW w:w="706" w:type="dxa"/>
          </w:tcPr>
          <w:p w:rsidR="00F17BCE" w:rsidRPr="00F17BCE" w:rsidRDefault="00F17BCE" w:rsidP="00F1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</w:tcPr>
          <w:p w:rsidR="00F17BCE" w:rsidRPr="00F17BCE" w:rsidRDefault="00F17BCE" w:rsidP="00F17B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Формирование</w:t>
            </w:r>
            <w:r w:rsidRPr="00F17BCE">
              <w:rPr>
                <w:spacing w:val="-4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отчётов по</w:t>
            </w:r>
            <w:r w:rsidRPr="00F17BCE">
              <w:rPr>
                <w:spacing w:val="-6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результатам</w:t>
            </w:r>
            <w:r w:rsidRPr="00F17BCE">
              <w:rPr>
                <w:spacing w:val="-3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ГИА</w:t>
            </w:r>
            <w:r w:rsidRPr="00F17BCE">
              <w:rPr>
                <w:spacing w:val="-5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в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2023</w:t>
            </w:r>
          </w:p>
          <w:p w:rsidR="00F17BCE" w:rsidRPr="00F17BCE" w:rsidRDefault="00F17BCE" w:rsidP="00F17BCE">
            <w:pPr>
              <w:pStyle w:val="TableParagraph"/>
              <w:spacing w:before="4" w:line="252" w:lineRule="exact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году</w:t>
            </w:r>
          </w:p>
        </w:tc>
        <w:tc>
          <w:tcPr>
            <w:tcW w:w="2544" w:type="dxa"/>
          </w:tcPr>
          <w:p w:rsidR="00F17BCE" w:rsidRPr="00F17BCE" w:rsidRDefault="00F17BCE" w:rsidP="00F17B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июнь,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июль</w:t>
            </w:r>
          </w:p>
        </w:tc>
        <w:tc>
          <w:tcPr>
            <w:tcW w:w="2306" w:type="dxa"/>
          </w:tcPr>
          <w:p w:rsidR="00F17BCE" w:rsidRPr="00F17BCE" w:rsidRDefault="00F17BCE" w:rsidP="00F17B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Зам.</w:t>
            </w:r>
            <w:r w:rsidRPr="00F17BCE">
              <w:rPr>
                <w:spacing w:val="-1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директора</w:t>
            </w:r>
            <w:r w:rsidRPr="00F17BCE">
              <w:rPr>
                <w:spacing w:val="-3"/>
                <w:sz w:val="24"/>
                <w:szCs w:val="24"/>
              </w:rPr>
              <w:t xml:space="preserve"> </w:t>
            </w:r>
            <w:r w:rsidRPr="00F17BCE">
              <w:rPr>
                <w:sz w:val="24"/>
                <w:szCs w:val="24"/>
              </w:rPr>
              <w:t>по</w:t>
            </w:r>
          </w:p>
          <w:p w:rsidR="00F17BCE" w:rsidRPr="00F17BCE" w:rsidRDefault="00F17BCE" w:rsidP="00F17BCE">
            <w:pPr>
              <w:pStyle w:val="TableParagraph"/>
              <w:spacing w:before="4" w:line="252" w:lineRule="exact"/>
              <w:rPr>
                <w:sz w:val="24"/>
                <w:szCs w:val="24"/>
              </w:rPr>
            </w:pPr>
            <w:r w:rsidRPr="00F17BCE">
              <w:rPr>
                <w:sz w:val="24"/>
                <w:szCs w:val="24"/>
              </w:rPr>
              <w:t>УВР</w:t>
            </w:r>
          </w:p>
        </w:tc>
        <w:tc>
          <w:tcPr>
            <w:tcW w:w="3858" w:type="dxa"/>
          </w:tcPr>
          <w:p w:rsidR="00F17BCE" w:rsidRDefault="00F17BCE" w:rsidP="00F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1FD" w:rsidRPr="006D51FD" w:rsidRDefault="006D51FD" w:rsidP="006D5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51FD" w:rsidRPr="006D51FD" w:rsidSect="006D5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3711"/>
    <w:multiLevelType w:val="hybridMultilevel"/>
    <w:tmpl w:val="80E09694"/>
    <w:lvl w:ilvl="0" w:tplc="10B67ABE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420CD02">
      <w:numFmt w:val="bullet"/>
      <w:lvlText w:val="•"/>
      <w:lvlJc w:val="left"/>
      <w:pPr>
        <w:ind w:left="660" w:hanging="135"/>
      </w:pPr>
      <w:rPr>
        <w:rFonts w:hint="default"/>
        <w:lang w:val="ru-RU" w:eastAsia="en-US" w:bidi="ar-SA"/>
      </w:rPr>
    </w:lvl>
    <w:lvl w:ilvl="2" w:tplc="4E8CB014">
      <w:numFmt w:val="bullet"/>
      <w:lvlText w:val="•"/>
      <w:lvlJc w:val="left"/>
      <w:pPr>
        <w:ind w:left="1200" w:hanging="135"/>
      </w:pPr>
      <w:rPr>
        <w:rFonts w:hint="default"/>
        <w:lang w:val="ru-RU" w:eastAsia="en-US" w:bidi="ar-SA"/>
      </w:rPr>
    </w:lvl>
    <w:lvl w:ilvl="3" w:tplc="5CF2087A">
      <w:numFmt w:val="bullet"/>
      <w:lvlText w:val="•"/>
      <w:lvlJc w:val="left"/>
      <w:pPr>
        <w:ind w:left="1740" w:hanging="135"/>
      </w:pPr>
      <w:rPr>
        <w:rFonts w:hint="default"/>
        <w:lang w:val="ru-RU" w:eastAsia="en-US" w:bidi="ar-SA"/>
      </w:rPr>
    </w:lvl>
    <w:lvl w:ilvl="4" w:tplc="9E92B57A">
      <w:numFmt w:val="bullet"/>
      <w:lvlText w:val="•"/>
      <w:lvlJc w:val="left"/>
      <w:pPr>
        <w:ind w:left="2280" w:hanging="135"/>
      </w:pPr>
      <w:rPr>
        <w:rFonts w:hint="default"/>
        <w:lang w:val="ru-RU" w:eastAsia="en-US" w:bidi="ar-SA"/>
      </w:rPr>
    </w:lvl>
    <w:lvl w:ilvl="5" w:tplc="8B887648">
      <w:numFmt w:val="bullet"/>
      <w:lvlText w:val="•"/>
      <w:lvlJc w:val="left"/>
      <w:pPr>
        <w:ind w:left="2820" w:hanging="135"/>
      </w:pPr>
      <w:rPr>
        <w:rFonts w:hint="default"/>
        <w:lang w:val="ru-RU" w:eastAsia="en-US" w:bidi="ar-SA"/>
      </w:rPr>
    </w:lvl>
    <w:lvl w:ilvl="6" w:tplc="26247DD4">
      <w:numFmt w:val="bullet"/>
      <w:lvlText w:val="•"/>
      <w:lvlJc w:val="left"/>
      <w:pPr>
        <w:ind w:left="3360" w:hanging="135"/>
      </w:pPr>
      <w:rPr>
        <w:rFonts w:hint="default"/>
        <w:lang w:val="ru-RU" w:eastAsia="en-US" w:bidi="ar-SA"/>
      </w:rPr>
    </w:lvl>
    <w:lvl w:ilvl="7" w:tplc="BB9A796C">
      <w:numFmt w:val="bullet"/>
      <w:lvlText w:val="•"/>
      <w:lvlJc w:val="left"/>
      <w:pPr>
        <w:ind w:left="3900" w:hanging="135"/>
      </w:pPr>
      <w:rPr>
        <w:rFonts w:hint="default"/>
        <w:lang w:val="ru-RU" w:eastAsia="en-US" w:bidi="ar-SA"/>
      </w:rPr>
    </w:lvl>
    <w:lvl w:ilvl="8" w:tplc="AE44FE7C">
      <w:numFmt w:val="bullet"/>
      <w:lvlText w:val="•"/>
      <w:lvlJc w:val="left"/>
      <w:pPr>
        <w:ind w:left="4440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2A5D621D"/>
    <w:multiLevelType w:val="hybridMultilevel"/>
    <w:tmpl w:val="962CAA02"/>
    <w:lvl w:ilvl="0" w:tplc="B2829CE8">
      <w:numFmt w:val="bullet"/>
      <w:lvlText w:val="-"/>
      <w:lvlJc w:val="left"/>
      <w:pPr>
        <w:ind w:left="110" w:hanging="207"/>
      </w:pPr>
      <w:rPr>
        <w:rFonts w:hint="default"/>
        <w:w w:val="100"/>
        <w:lang w:val="ru-RU" w:eastAsia="en-US" w:bidi="ar-SA"/>
      </w:rPr>
    </w:lvl>
    <w:lvl w:ilvl="1" w:tplc="D76E108E">
      <w:numFmt w:val="bullet"/>
      <w:lvlText w:val="•"/>
      <w:lvlJc w:val="left"/>
      <w:pPr>
        <w:ind w:left="576" w:hanging="207"/>
      </w:pPr>
      <w:rPr>
        <w:rFonts w:hint="default"/>
        <w:lang w:val="ru-RU" w:eastAsia="en-US" w:bidi="ar-SA"/>
      </w:rPr>
    </w:lvl>
    <w:lvl w:ilvl="2" w:tplc="8ABE438A">
      <w:numFmt w:val="bullet"/>
      <w:lvlText w:val="•"/>
      <w:lvlJc w:val="left"/>
      <w:pPr>
        <w:ind w:left="1032" w:hanging="207"/>
      </w:pPr>
      <w:rPr>
        <w:rFonts w:hint="default"/>
        <w:lang w:val="ru-RU" w:eastAsia="en-US" w:bidi="ar-SA"/>
      </w:rPr>
    </w:lvl>
    <w:lvl w:ilvl="3" w:tplc="58D2C2D6">
      <w:numFmt w:val="bullet"/>
      <w:lvlText w:val="•"/>
      <w:lvlJc w:val="left"/>
      <w:pPr>
        <w:ind w:left="1488" w:hanging="207"/>
      </w:pPr>
      <w:rPr>
        <w:rFonts w:hint="default"/>
        <w:lang w:val="ru-RU" w:eastAsia="en-US" w:bidi="ar-SA"/>
      </w:rPr>
    </w:lvl>
    <w:lvl w:ilvl="4" w:tplc="2B9C49B0">
      <w:numFmt w:val="bullet"/>
      <w:lvlText w:val="•"/>
      <w:lvlJc w:val="left"/>
      <w:pPr>
        <w:ind w:left="1944" w:hanging="207"/>
      </w:pPr>
      <w:rPr>
        <w:rFonts w:hint="default"/>
        <w:lang w:val="ru-RU" w:eastAsia="en-US" w:bidi="ar-SA"/>
      </w:rPr>
    </w:lvl>
    <w:lvl w:ilvl="5" w:tplc="72827802">
      <w:numFmt w:val="bullet"/>
      <w:lvlText w:val="•"/>
      <w:lvlJc w:val="left"/>
      <w:pPr>
        <w:ind w:left="2400" w:hanging="207"/>
      </w:pPr>
      <w:rPr>
        <w:rFonts w:hint="default"/>
        <w:lang w:val="ru-RU" w:eastAsia="en-US" w:bidi="ar-SA"/>
      </w:rPr>
    </w:lvl>
    <w:lvl w:ilvl="6" w:tplc="43D2587E">
      <w:numFmt w:val="bullet"/>
      <w:lvlText w:val="•"/>
      <w:lvlJc w:val="left"/>
      <w:pPr>
        <w:ind w:left="2856" w:hanging="207"/>
      </w:pPr>
      <w:rPr>
        <w:rFonts w:hint="default"/>
        <w:lang w:val="ru-RU" w:eastAsia="en-US" w:bidi="ar-SA"/>
      </w:rPr>
    </w:lvl>
    <w:lvl w:ilvl="7" w:tplc="3216FD1A">
      <w:numFmt w:val="bullet"/>
      <w:lvlText w:val="•"/>
      <w:lvlJc w:val="left"/>
      <w:pPr>
        <w:ind w:left="3312" w:hanging="207"/>
      </w:pPr>
      <w:rPr>
        <w:rFonts w:hint="default"/>
        <w:lang w:val="ru-RU" w:eastAsia="en-US" w:bidi="ar-SA"/>
      </w:rPr>
    </w:lvl>
    <w:lvl w:ilvl="8" w:tplc="707CB1F0">
      <w:numFmt w:val="bullet"/>
      <w:lvlText w:val="•"/>
      <w:lvlJc w:val="left"/>
      <w:pPr>
        <w:ind w:left="3768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3F26447E"/>
    <w:multiLevelType w:val="hybridMultilevel"/>
    <w:tmpl w:val="A8F0AE2E"/>
    <w:lvl w:ilvl="0" w:tplc="8F08A1F0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1CC816">
      <w:numFmt w:val="bullet"/>
      <w:lvlText w:val="•"/>
      <w:lvlJc w:val="left"/>
      <w:pPr>
        <w:ind w:left="768" w:hanging="135"/>
      </w:pPr>
      <w:rPr>
        <w:rFonts w:hint="default"/>
        <w:lang w:val="ru-RU" w:eastAsia="en-US" w:bidi="ar-SA"/>
      </w:rPr>
    </w:lvl>
    <w:lvl w:ilvl="2" w:tplc="A3DE0372">
      <w:numFmt w:val="bullet"/>
      <w:lvlText w:val="•"/>
      <w:lvlJc w:val="left"/>
      <w:pPr>
        <w:ind w:left="1296" w:hanging="135"/>
      </w:pPr>
      <w:rPr>
        <w:rFonts w:hint="default"/>
        <w:lang w:val="ru-RU" w:eastAsia="en-US" w:bidi="ar-SA"/>
      </w:rPr>
    </w:lvl>
    <w:lvl w:ilvl="3" w:tplc="8D8EFC9E">
      <w:numFmt w:val="bullet"/>
      <w:lvlText w:val="•"/>
      <w:lvlJc w:val="left"/>
      <w:pPr>
        <w:ind w:left="1824" w:hanging="135"/>
      </w:pPr>
      <w:rPr>
        <w:rFonts w:hint="default"/>
        <w:lang w:val="ru-RU" w:eastAsia="en-US" w:bidi="ar-SA"/>
      </w:rPr>
    </w:lvl>
    <w:lvl w:ilvl="4" w:tplc="C83894BE">
      <w:numFmt w:val="bullet"/>
      <w:lvlText w:val="•"/>
      <w:lvlJc w:val="left"/>
      <w:pPr>
        <w:ind w:left="2352" w:hanging="135"/>
      </w:pPr>
      <w:rPr>
        <w:rFonts w:hint="default"/>
        <w:lang w:val="ru-RU" w:eastAsia="en-US" w:bidi="ar-SA"/>
      </w:rPr>
    </w:lvl>
    <w:lvl w:ilvl="5" w:tplc="DB607EE4">
      <w:numFmt w:val="bullet"/>
      <w:lvlText w:val="•"/>
      <w:lvlJc w:val="left"/>
      <w:pPr>
        <w:ind w:left="2880" w:hanging="135"/>
      </w:pPr>
      <w:rPr>
        <w:rFonts w:hint="default"/>
        <w:lang w:val="ru-RU" w:eastAsia="en-US" w:bidi="ar-SA"/>
      </w:rPr>
    </w:lvl>
    <w:lvl w:ilvl="6" w:tplc="7B668F34">
      <w:numFmt w:val="bullet"/>
      <w:lvlText w:val="•"/>
      <w:lvlJc w:val="left"/>
      <w:pPr>
        <w:ind w:left="3408" w:hanging="135"/>
      </w:pPr>
      <w:rPr>
        <w:rFonts w:hint="default"/>
        <w:lang w:val="ru-RU" w:eastAsia="en-US" w:bidi="ar-SA"/>
      </w:rPr>
    </w:lvl>
    <w:lvl w:ilvl="7" w:tplc="2B1ADBDC">
      <w:numFmt w:val="bullet"/>
      <w:lvlText w:val="•"/>
      <w:lvlJc w:val="left"/>
      <w:pPr>
        <w:ind w:left="3936" w:hanging="135"/>
      </w:pPr>
      <w:rPr>
        <w:rFonts w:hint="default"/>
        <w:lang w:val="ru-RU" w:eastAsia="en-US" w:bidi="ar-SA"/>
      </w:rPr>
    </w:lvl>
    <w:lvl w:ilvl="8" w:tplc="18806C12">
      <w:numFmt w:val="bullet"/>
      <w:lvlText w:val="•"/>
      <w:lvlJc w:val="left"/>
      <w:pPr>
        <w:ind w:left="4464" w:hanging="135"/>
      </w:pPr>
      <w:rPr>
        <w:rFonts w:hint="default"/>
        <w:lang w:val="ru-RU" w:eastAsia="en-US" w:bidi="ar-SA"/>
      </w:rPr>
    </w:lvl>
  </w:abstractNum>
  <w:abstractNum w:abstractNumId="3" w15:restartNumberingAfterBreak="0">
    <w:nsid w:val="47E022BB"/>
    <w:multiLevelType w:val="hybridMultilevel"/>
    <w:tmpl w:val="275A0D32"/>
    <w:lvl w:ilvl="0" w:tplc="9F866398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2A4EC8C">
      <w:numFmt w:val="bullet"/>
      <w:lvlText w:val="•"/>
      <w:lvlJc w:val="left"/>
      <w:pPr>
        <w:ind w:left="768" w:hanging="135"/>
      </w:pPr>
      <w:rPr>
        <w:rFonts w:hint="default"/>
        <w:lang w:val="ru-RU" w:eastAsia="en-US" w:bidi="ar-SA"/>
      </w:rPr>
    </w:lvl>
    <w:lvl w:ilvl="2" w:tplc="507AD590">
      <w:numFmt w:val="bullet"/>
      <w:lvlText w:val="•"/>
      <w:lvlJc w:val="left"/>
      <w:pPr>
        <w:ind w:left="1296" w:hanging="135"/>
      </w:pPr>
      <w:rPr>
        <w:rFonts w:hint="default"/>
        <w:lang w:val="ru-RU" w:eastAsia="en-US" w:bidi="ar-SA"/>
      </w:rPr>
    </w:lvl>
    <w:lvl w:ilvl="3" w:tplc="AAB0BE8E">
      <w:numFmt w:val="bullet"/>
      <w:lvlText w:val="•"/>
      <w:lvlJc w:val="left"/>
      <w:pPr>
        <w:ind w:left="1824" w:hanging="135"/>
      </w:pPr>
      <w:rPr>
        <w:rFonts w:hint="default"/>
        <w:lang w:val="ru-RU" w:eastAsia="en-US" w:bidi="ar-SA"/>
      </w:rPr>
    </w:lvl>
    <w:lvl w:ilvl="4" w:tplc="E3024352">
      <w:numFmt w:val="bullet"/>
      <w:lvlText w:val="•"/>
      <w:lvlJc w:val="left"/>
      <w:pPr>
        <w:ind w:left="2352" w:hanging="135"/>
      </w:pPr>
      <w:rPr>
        <w:rFonts w:hint="default"/>
        <w:lang w:val="ru-RU" w:eastAsia="en-US" w:bidi="ar-SA"/>
      </w:rPr>
    </w:lvl>
    <w:lvl w:ilvl="5" w:tplc="0DCCB624">
      <w:numFmt w:val="bullet"/>
      <w:lvlText w:val="•"/>
      <w:lvlJc w:val="left"/>
      <w:pPr>
        <w:ind w:left="2880" w:hanging="135"/>
      </w:pPr>
      <w:rPr>
        <w:rFonts w:hint="default"/>
        <w:lang w:val="ru-RU" w:eastAsia="en-US" w:bidi="ar-SA"/>
      </w:rPr>
    </w:lvl>
    <w:lvl w:ilvl="6" w:tplc="22D22E38">
      <w:numFmt w:val="bullet"/>
      <w:lvlText w:val="•"/>
      <w:lvlJc w:val="left"/>
      <w:pPr>
        <w:ind w:left="3408" w:hanging="135"/>
      </w:pPr>
      <w:rPr>
        <w:rFonts w:hint="default"/>
        <w:lang w:val="ru-RU" w:eastAsia="en-US" w:bidi="ar-SA"/>
      </w:rPr>
    </w:lvl>
    <w:lvl w:ilvl="7" w:tplc="91E480B6">
      <w:numFmt w:val="bullet"/>
      <w:lvlText w:val="•"/>
      <w:lvlJc w:val="left"/>
      <w:pPr>
        <w:ind w:left="3936" w:hanging="135"/>
      </w:pPr>
      <w:rPr>
        <w:rFonts w:hint="default"/>
        <w:lang w:val="ru-RU" w:eastAsia="en-US" w:bidi="ar-SA"/>
      </w:rPr>
    </w:lvl>
    <w:lvl w:ilvl="8" w:tplc="51FC9F0E">
      <w:numFmt w:val="bullet"/>
      <w:lvlText w:val="•"/>
      <w:lvlJc w:val="left"/>
      <w:pPr>
        <w:ind w:left="4464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4D43430F"/>
    <w:multiLevelType w:val="hybridMultilevel"/>
    <w:tmpl w:val="B9F22AD4"/>
    <w:lvl w:ilvl="0" w:tplc="4E6E69D6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4FED57E">
      <w:numFmt w:val="bullet"/>
      <w:lvlText w:val="•"/>
      <w:lvlJc w:val="left"/>
      <w:pPr>
        <w:ind w:left="660" w:hanging="135"/>
      </w:pPr>
      <w:rPr>
        <w:rFonts w:hint="default"/>
        <w:lang w:val="ru-RU" w:eastAsia="en-US" w:bidi="ar-SA"/>
      </w:rPr>
    </w:lvl>
    <w:lvl w:ilvl="2" w:tplc="FE54A738">
      <w:numFmt w:val="bullet"/>
      <w:lvlText w:val="•"/>
      <w:lvlJc w:val="left"/>
      <w:pPr>
        <w:ind w:left="1200" w:hanging="135"/>
      </w:pPr>
      <w:rPr>
        <w:rFonts w:hint="default"/>
        <w:lang w:val="ru-RU" w:eastAsia="en-US" w:bidi="ar-SA"/>
      </w:rPr>
    </w:lvl>
    <w:lvl w:ilvl="3" w:tplc="975E9966">
      <w:numFmt w:val="bullet"/>
      <w:lvlText w:val="•"/>
      <w:lvlJc w:val="left"/>
      <w:pPr>
        <w:ind w:left="1740" w:hanging="135"/>
      </w:pPr>
      <w:rPr>
        <w:rFonts w:hint="default"/>
        <w:lang w:val="ru-RU" w:eastAsia="en-US" w:bidi="ar-SA"/>
      </w:rPr>
    </w:lvl>
    <w:lvl w:ilvl="4" w:tplc="74AC4AB6">
      <w:numFmt w:val="bullet"/>
      <w:lvlText w:val="•"/>
      <w:lvlJc w:val="left"/>
      <w:pPr>
        <w:ind w:left="2280" w:hanging="135"/>
      </w:pPr>
      <w:rPr>
        <w:rFonts w:hint="default"/>
        <w:lang w:val="ru-RU" w:eastAsia="en-US" w:bidi="ar-SA"/>
      </w:rPr>
    </w:lvl>
    <w:lvl w:ilvl="5" w:tplc="823469E8">
      <w:numFmt w:val="bullet"/>
      <w:lvlText w:val="•"/>
      <w:lvlJc w:val="left"/>
      <w:pPr>
        <w:ind w:left="2820" w:hanging="135"/>
      </w:pPr>
      <w:rPr>
        <w:rFonts w:hint="default"/>
        <w:lang w:val="ru-RU" w:eastAsia="en-US" w:bidi="ar-SA"/>
      </w:rPr>
    </w:lvl>
    <w:lvl w:ilvl="6" w:tplc="75887468">
      <w:numFmt w:val="bullet"/>
      <w:lvlText w:val="•"/>
      <w:lvlJc w:val="left"/>
      <w:pPr>
        <w:ind w:left="3360" w:hanging="135"/>
      </w:pPr>
      <w:rPr>
        <w:rFonts w:hint="default"/>
        <w:lang w:val="ru-RU" w:eastAsia="en-US" w:bidi="ar-SA"/>
      </w:rPr>
    </w:lvl>
    <w:lvl w:ilvl="7" w:tplc="4F68A1DE">
      <w:numFmt w:val="bullet"/>
      <w:lvlText w:val="•"/>
      <w:lvlJc w:val="left"/>
      <w:pPr>
        <w:ind w:left="3900" w:hanging="135"/>
      </w:pPr>
      <w:rPr>
        <w:rFonts w:hint="default"/>
        <w:lang w:val="ru-RU" w:eastAsia="en-US" w:bidi="ar-SA"/>
      </w:rPr>
    </w:lvl>
    <w:lvl w:ilvl="8" w:tplc="4AB0940A">
      <w:numFmt w:val="bullet"/>
      <w:lvlText w:val="•"/>
      <w:lvlJc w:val="left"/>
      <w:pPr>
        <w:ind w:left="4440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62774550"/>
    <w:multiLevelType w:val="hybridMultilevel"/>
    <w:tmpl w:val="A72E05EA"/>
    <w:lvl w:ilvl="0" w:tplc="274859A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AA7612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F9ACF116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3" w:tplc="A23ED23E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54BE9634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AFEC5BBC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  <w:lvl w:ilvl="6" w:tplc="8F401E7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7" w:tplc="B836A716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  <w:lvl w:ilvl="8" w:tplc="68C4AB18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7FB5E8E"/>
    <w:multiLevelType w:val="hybridMultilevel"/>
    <w:tmpl w:val="8A60E510"/>
    <w:lvl w:ilvl="0" w:tplc="54221FE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B44CF5C">
      <w:numFmt w:val="bullet"/>
      <w:lvlText w:val="•"/>
      <w:lvlJc w:val="left"/>
      <w:pPr>
        <w:ind w:left="660" w:hanging="135"/>
      </w:pPr>
      <w:rPr>
        <w:rFonts w:hint="default"/>
        <w:lang w:val="ru-RU" w:eastAsia="en-US" w:bidi="ar-SA"/>
      </w:rPr>
    </w:lvl>
    <w:lvl w:ilvl="2" w:tplc="AF18ADE0">
      <w:numFmt w:val="bullet"/>
      <w:lvlText w:val="•"/>
      <w:lvlJc w:val="left"/>
      <w:pPr>
        <w:ind w:left="1200" w:hanging="135"/>
      </w:pPr>
      <w:rPr>
        <w:rFonts w:hint="default"/>
        <w:lang w:val="ru-RU" w:eastAsia="en-US" w:bidi="ar-SA"/>
      </w:rPr>
    </w:lvl>
    <w:lvl w:ilvl="3" w:tplc="02CC9C08">
      <w:numFmt w:val="bullet"/>
      <w:lvlText w:val="•"/>
      <w:lvlJc w:val="left"/>
      <w:pPr>
        <w:ind w:left="1740" w:hanging="135"/>
      </w:pPr>
      <w:rPr>
        <w:rFonts w:hint="default"/>
        <w:lang w:val="ru-RU" w:eastAsia="en-US" w:bidi="ar-SA"/>
      </w:rPr>
    </w:lvl>
    <w:lvl w:ilvl="4" w:tplc="888840AE">
      <w:numFmt w:val="bullet"/>
      <w:lvlText w:val="•"/>
      <w:lvlJc w:val="left"/>
      <w:pPr>
        <w:ind w:left="2280" w:hanging="135"/>
      </w:pPr>
      <w:rPr>
        <w:rFonts w:hint="default"/>
        <w:lang w:val="ru-RU" w:eastAsia="en-US" w:bidi="ar-SA"/>
      </w:rPr>
    </w:lvl>
    <w:lvl w:ilvl="5" w:tplc="C4AC7598">
      <w:numFmt w:val="bullet"/>
      <w:lvlText w:val="•"/>
      <w:lvlJc w:val="left"/>
      <w:pPr>
        <w:ind w:left="2820" w:hanging="135"/>
      </w:pPr>
      <w:rPr>
        <w:rFonts w:hint="default"/>
        <w:lang w:val="ru-RU" w:eastAsia="en-US" w:bidi="ar-SA"/>
      </w:rPr>
    </w:lvl>
    <w:lvl w:ilvl="6" w:tplc="C70C915C">
      <w:numFmt w:val="bullet"/>
      <w:lvlText w:val="•"/>
      <w:lvlJc w:val="left"/>
      <w:pPr>
        <w:ind w:left="3360" w:hanging="135"/>
      </w:pPr>
      <w:rPr>
        <w:rFonts w:hint="default"/>
        <w:lang w:val="ru-RU" w:eastAsia="en-US" w:bidi="ar-SA"/>
      </w:rPr>
    </w:lvl>
    <w:lvl w:ilvl="7" w:tplc="230CEEDE">
      <w:numFmt w:val="bullet"/>
      <w:lvlText w:val="•"/>
      <w:lvlJc w:val="left"/>
      <w:pPr>
        <w:ind w:left="3900" w:hanging="135"/>
      </w:pPr>
      <w:rPr>
        <w:rFonts w:hint="default"/>
        <w:lang w:val="ru-RU" w:eastAsia="en-US" w:bidi="ar-SA"/>
      </w:rPr>
    </w:lvl>
    <w:lvl w:ilvl="8" w:tplc="7DA218F0">
      <w:numFmt w:val="bullet"/>
      <w:lvlText w:val="•"/>
      <w:lvlJc w:val="left"/>
      <w:pPr>
        <w:ind w:left="4440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78F51C93"/>
    <w:multiLevelType w:val="hybridMultilevel"/>
    <w:tmpl w:val="DE6A08D2"/>
    <w:lvl w:ilvl="0" w:tplc="BAA603F2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6E4BD2">
      <w:numFmt w:val="bullet"/>
      <w:lvlText w:val="•"/>
      <w:lvlJc w:val="left"/>
      <w:pPr>
        <w:ind w:left="660" w:hanging="135"/>
      </w:pPr>
      <w:rPr>
        <w:rFonts w:hint="default"/>
        <w:lang w:val="ru-RU" w:eastAsia="en-US" w:bidi="ar-SA"/>
      </w:rPr>
    </w:lvl>
    <w:lvl w:ilvl="2" w:tplc="16565C38">
      <w:numFmt w:val="bullet"/>
      <w:lvlText w:val="•"/>
      <w:lvlJc w:val="left"/>
      <w:pPr>
        <w:ind w:left="1200" w:hanging="135"/>
      </w:pPr>
      <w:rPr>
        <w:rFonts w:hint="default"/>
        <w:lang w:val="ru-RU" w:eastAsia="en-US" w:bidi="ar-SA"/>
      </w:rPr>
    </w:lvl>
    <w:lvl w:ilvl="3" w:tplc="3FC0147A">
      <w:numFmt w:val="bullet"/>
      <w:lvlText w:val="•"/>
      <w:lvlJc w:val="left"/>
      <w:pPr>
        <w:ind w:left="1740" w:hanging="135"/>
      </w:pPr>
      <w:rPr>
        <w:rFonts w:hint="default"/>
        <w:lang w:val="ru-RU" w:eastAsia="en-US" w:bidi="ar-SA"/>
      </w:rPr>
    </w:lvl>
    <w:lvl w:ilvl="4" w:tplc="F0E41DC0">
      <w:numFmt w:val="bullet"/>
      <w:lvlText w:val="•"/>
      <w:lvlJc w:val="left"/>
      <w:pPr>
        <w:ind w:left="2280" w:hanging="135"/>
      </w:pPr>
      <w:rPr>
        <w:rFonts w:hint="default"/>
        <w:lang w:val="ru-RU" w:eastAsia="en-US" w:bidi="ar-SA"/>
      </w:rPr>
    </w:lvl>
    <w:lvl w:ilvl="5" w:tplc="9FB0B49E">
      <w:numFmt w:val="bullet"/>
      <w:lvlText w:val="•"/>
      <w:lvlJc w:val="left"/>
      <w:pPr>
        <w:ind w:left="2820" w:hanging="135"/>
      </w:pPr>
      <w:rPr>
        <w:rFonts w:hint="default"/>
        <w:lang w:val="ru-RU" w:eastAsia="en-US" w:bidi="ar-SA"/>
      </w:rPr>
    </w:lvl>
    <w:lvl w:ilvl="6" w:tplc="BB3ED0D2">
      <w:numFmt w:val="bullet"/>
      <w:lvlText w:val="•"/>
      <w:lvlJc w:val="left"/>
      <w:pPr>
        <w:ind w:left="3360" w:hanging="135"/>
      </w:pPr>
      <w:rPr>
        <w:rFonts w:hint="default"/>
        <w:lang w:val="ru-RU" w:eastAsia="en-US" w:bidi="ar-SA"/>
      </w:rPr>
    </w:lvl>
    <w:lvl w:ilvl="7" w:tplc="A28EC14E">
      <w:numFmt w:val="bullet"/>
      <w:lvlText w:val="•"/>
      <w:lvlJc w:val="left"/>
      <w:pPr>
        <w:ind w:left="3900" w:hanging="135"/>
      </w:pPr>
      <w:rPr>
        <w:rFonts w:hint="default"/>
        <w:lang w:val="ru-RU" w:eastAsia="en-US" w:bidi="ar-SA"/>
      </w:rPr>
    </w:lvl>
    <w:lvl w:ilvl="8" w:tplc="76949B64">
      <w:numFmt w:val="bullet"/>
      <w:lvlText w:val="•"/>
      <w:lvlJc w:val="left"/>
      <w:pPr>
        <w:ind w:left="4440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FD"/>
    <w:rsid w:val="006D51FD"/>
    <w:rsid w:val="009E1EAA"/>
    <w:rsid w:val="00C723B6"/>
    <w:rsid w:val="00F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44B7"/>
  <w15:chartTrackingRefBased/>
  <w15:docId w15:val="{A44F88D0-2B1C-48BF-9CFB-FD351988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51F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1</cp:revision>
  <dcterms:created xsi:type="dcterms:W3CDTF">2022-11-24T18:41:00Z</dcterms:created>
  <dcterms:modified xsi:type="dcterms:W3CDTF">2022-11-24T19:06:00Z</dcterms:modified>
</cp:coreProperties>
</file>